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D5" w:rsidRDefault="006178D5" w:rsidP="006178D5">
      <w:pPr>
        <w:rPr>
          <w:sz w:val="32"/>
          <w:szCs w:val="32"/>
        </w:rPr>
      </w:pPr>
      <w:r>
        <w:rPr>
          <w:b/>
          <w:i/>
          <w:sz w:val="32"/>
          <w:szCs w:val="32"/>
        </w:rPr>
        <w:t>Творческая работа как средство создания мотивации в изучении иностранного языка.</w:t>
      </w:r>
    </w:p>
    <w:p w:rsidR="006178D5" w:rsidRDefault="006178D5" w:rsidP="00CC0610">
      <w:pPr>
        <w:pStyle w:val="a4"/>
      </w:pPr>
      <w:r>
        <w:rPr>
          <w:sz w:val="32"/>
          <w:szCs w:val="32"/>
        </w:rPr>
        <w:tab/>
      </w:r>
      <w:r w:rsidRPr="00CC0610">
        <w:t>На современном этапе изучение языка не всегда продвигается так, как мы этого хотим. На промежуточном уровне может возникнуть момент, когда требуется дополнительный импульс, стимул для изучения иностранного языка. Таким стимулом вполне может стать проектная работа</w:t>
      </w:r>
      <w:r w:rsidR="008E6F67">
        <w:t>.</w:t>
      </w:r>
    </w:p>
    <w:p w:rsidR="008E6F67" w:rsidRPr="00CC0610" w:rsidRDefault="008E6F67" w:rsidP="00CC0610">
      <w:pPr>
        <w:pStyle w:val="a4"/>
      </w:pPr>
    </w:p>
    <w:p w:rsidR="008E6F67" w:rsidRDefault="008E6F67" w:rsidP="00CC0610">
      <w:pPr>
        <w:pStyle w:val="a4"/>
      </w:pPr>
      <w:r>
        <w:t xml:space="preserve"> </w:t>
      </w:r>
      <w:r w:rsidR="006178D5" w:rsidRPr="00CC0610">
        <w:t xml:space="preserve"> </w:t>
      </w:r>
      <w:r w:rsidR="006178D5" w:rsidRPr="008E6F67">
        <w:rPr>
          <w:b/>
        </w:rPr>
        <w:t>Целью</w:t>
      </w:r>
      <w:r w:rsidR="006178D5" w:rsidRPr="00CC0610">
        <w:t xml:space="preserve"> данного метода является то, что он направлен, чтобы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 </w:t>
      </w:r>
    </w:p>
    <w:p w:rsidR="008E6F67" w:rsidRDefault="006178D5" w:rsidP="00CC0610">
      <w:pPr>
        <w:pStyle w:val="a4"/>
      </w:pPr>
      <w:r w:rsidRPr="00CC0610">
        <w:t xml:space="preserve">Для реализации поставленной цели необходимо решать следующие </w:t>
      </w:r>
      <w:r w:rsidRPr="008E6F67">
        <w:rPr>
          <w:b/>
        </w:rPr>
        <w:t>задачи</w:t>
      </w:r>
      <w:r w:rsidRPr="00CC0610">
        <w:t>:</w:t>
      </w:r>
    </w:p>
    <w:p w:rsidR="006178D5" w:rsidRPr="00CC0610" w:rsidRDefault="006178D5" w:rsidP="00CC0610">
      <w:pPr>
        <w:pStyle w:val="a4"/>
      </w:pPr>
      <w:r w:rsidRPr="00CC0610">
        <w:t xml:space="preserve"> - способствовать развитию коммуникативных умений (говорить);</w:t>
      </w:r>
    </w:p>
    <w:p w:rsidR="006178D5" w:rsidRPr="00CC0610" w:rsidRDefault="006178D5" w:rsidP="00CC0610">
      <w:pPr>
        <w:pStyle w:val="a4"/>
      </w:pPr>
      <w:r w:rsidRPr="00CC0610">
        <w:t xml:space="preserve">          - развивать информационные умения (поиск, обработка информации);</w:t>
      </w:r>
    </w:p>
    <w:p w:rsidR="006178D5" w:rsidRPr="00CC0610" w:rsidRDefault="008E6F67" w:rsidP="00CC0610">
      <w:pPr>
        <w:pStyle w:val="a4"/>
      </w:pPr>
      <w:r>
        <w:t xml:space="preserve">   </w:t>
      </w:r>
      <w:r w:rsidR="006178D5" w:rsidRPr="00CC0610">
        <w:t xml:space="preserve">       - учить детей соединять знания (интегративная основа);</w:t>
      </w:r>
    </w:p>
    <w:p w:rsidR="006178D5" w:rsidRPr="00CC0610" w:rsidRDefault="008E6F67" w:rsidP="00CC0610">
      <w:pPr>
        <w:pStyle w:val="a4"/>
      </w:pPr>
      <w:r>
        <w:t xml:space="preserve">     </w:t>
      </w:r>
      <w:r w:rsidR="006178D5" w:rsidRPr="00CC0610">
        <w:t xml:space="preserve">    - способствовать развитию учебных умений (умение обобщать, анализировать).</w:t>
      </w:r>
    </w:p>
    <w:p w:rsidR="006178D5" w:rsidRPr="00CC0610" w:rsidRDefault="006178D5" w:rsidP="00CC0610">
      <w:pPr>
        <w:pStyle w:val="a4"/>
      </w:pPr>
    </w:p>
    <w:p w:rsidR="006178D5" w:rsidRDefault="006178D5" w:rsidP="00CC0610">
      <w:pPr>
        <w:pStyle w:val="a4"/>
      </w:pPr>
      <w:r w:rsidRPr="00CC0610">
        <w:t xml:space="preserve">   Применяя метод проекта </w:t>
      </w:r>
      <w:r w:rsidR="00CC0610" w:rsidRPr="00CC0610">
        <w:t>в</w:t>
      </w:r>
      <w:r w:rsidRPr="00CC0610">
        <w:t>нешний результат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учащегося, соединяя в себе знания и умения, компетенции и ценности</w:t>
      </w:r>
      <w:r>
        <w:t>.</w:t>
      </w:r>
    </w:p>
    <w:p w:rsidR="008E6F67" w:rsidRDefault="008E6F67" w:rsidP="00CC0610">
      <w:pPr>
        <w:pStyle w:val="a4"/>
      </w:pPr>
    </w:p>
    <w:p w:rsidR="006178D5" w:rsidRPr="00CC0610" w:rsidRDefault="006178D5" w:rsidP="00CC0610">
      <w:pPr>
        <w:pStyle w:val="a4"/>
      </w:pPr>
      <w:r w:rsidRPr="00CC0610">
        <w:t xml:space="preserve">  Проект – это возможность учащимся выразить свои собственные идеи в удобной для них творчески продуманной форм</w:t>
      </w:r>
      <w:proofErr w:type="gramStart"/>
      <w:r w:rsidRPr="00CC0610">
        <w:t>е-</w:t>
      </w:r>
      <w:proofErr w:type="gramEnd"/>
      <w:r w:rsidRPr="00CC0610">
        <w:t xml:space="preserve"> оформление  интервью и исследований, демонстрация моделей с необходимыми комментариями, изготовление коллажей, афиш, объявлений, составление планов посещений различных мест с иллюстрациями и т.д.. Многое в проектах идет от мечты, от фантазии, но основой фантастического развития мысли остается реальное осознание сегодняшней жизни. Овладевая культурой выполнения проектных заданий, школьник приучается творчески мыслить, самостоятельно планировать свои действия, прогнозируя возможные варианты решения стоящих перед ним задач, реализовывать усвоенные им средства и способы работы. Метод проектов предполагает использование широкого спектра проблемных, исследовательских, поисковых методов, ориентированных четко на реальный практический результат, значимый для ученика, с одной стороны, а с другой, разработку проблемы целостно с учетом различных факторов и условий ее решения и реализации результатов.       Метод проектов нашел широкое применение во многих странах мира главным образом потому, что он позволяет органично интегрировать знания учащихся из разных областей при решении одной проблемы, дает возможность применить полученные знания на практике, рождая при этом новые идеи.</w:t>
      </w:r>
    </w:p>
    <w:p w:rsidR="006178D5" w:rsidRDefault="008E6F67" w:rsidP="00CC0610">
      <w:pPr>
        <w:pStyle w:val="a4"/>
      </w:pPr>
      <w:r>
        <w:t xml:space="preserve"> </w:t>
      </w:r>
      <w:r w:rsidR="006178D5" w:rsidRPr="00CC0610">
        <w:t xml:space="preserve"> В процессе проектной работы ответственность за обучение возлагается на самого ученика как индивида и как члена проектной группы. Ученик, а не учитель определяет, что будет содержать проект, в какой форме и как пройдет его презентация</w:t>
      </w:r>
    </w:p>
    <w:p w:rsidR="008E6F67" w:rsidRPr="00CC0610" w:rsidRDefault="008E6F67" w:rsidP="00CC0610">
      <w:pPr>
        <w:pStyle w:val="a4"/>
      </w:pPr>
    </w:p>
    <w:p w:rsidR="008E6F67" w:rsidRPr="00CC0610" w:rsidRDefault="006178D5" w:rsidP="00CC0610">
      <w:pPr>
        <w:pStyle w:val="a4"/>
      </w:pPr>
      <w:r w:rsidRPr="008E6F67">
        <w:rPr>
          <w:b/>
          <w:i/>
        </w:rPr>
        <w:t xml:space="preserve">     Виды проектов</w:t>
      </w:r>
      <w:r w:rsidRPr="00CC0610">
        <w:t xml:space="preserve">.    </w:t>
      </w:r>
    </w:p>
    <w:p w:rsidR="00CC0610" w:rsidRPr="00CC0610" w:rsidRDefault="006178D5" w:rsidP="00CC0610">
      <w:pPr>
        <w:pStyle w:val="a4"/>
      </w:pPr>
      <w:r w:rsidRPr="00CC0610">
        <w:t xml:space="preserve">     В соответствии с признаком доминирующего в проекте метода выделяются следующие типы проектов:</w:t>
      </w:r>
    </w:p>
    <w:p w:rsidR="008E6F67" w:rsidRDefault="008E6F67" w:rsidP="00CC0610">
      <w:pPr>
        <w:pStyle w:val="a4"/>
        <w:rPr>
          <w:b/>
        </w:rPr>
      </w:pPr>
      <w:r>
        <w:rPr>
          <w:b/>
        </w:rPr>
        <w:t xml:space="preserve">      </w:t>
      </w:r>
      <w:r w:rsidR="006178D5" w:rsidRPr="008E6F67">
        <w:rPr>
          <w:b/>
        </w:rPr>
        <w:t xml:space="preserve">Исследовательские.   </w:t>
      </w:r>
    </w:p>
    <w:p w:rsidR="00CC0610" w:rsidRPr="008E6F67" w:rsidRDefault="00CC0610" w:rsidP="00CC0610">
      <w:pPr>
        <w:pStyle w:val="a4"/>
        <w:rPr>
          <w:b/>
        </w:rPr>
      </w:pPr>
      <w:r w:rsidRPr="008E6F67">
        <w:rPr>
          <w:b/>
        </w:rPr>
        <w:t xml:space="preserve"> </w:t>
      </w:r>
      <w:r w:rsidR="006178D5" w:rsidRPr="008E6F67">
        <w:rPr>
          <w:b/>
        </w:rPr>
        <w:t xml:space="preserve">     Творческие</w:t>
      </w:r>
      <w:r w:rsidR="008E6F67">
        <w:rPr>
          <w:b/>
        </w:rPr>
        <w:t xml:space="preserve"> </w:t>
      </w:r>
    </w:p>
    <w:p w:rsidR="00CC0610" w:rsidRPr="008E6F67" w:rsidRDefault="00CC0610" w:rsidP="00CC0610">
      <w:pPr>
        <w:pStyle w:val="a4"/>
        <w:rPr>
          <w:b/>
        </w:rPr>
      </w:pPr>
      <w:r w:rsidRPr="008E6F67">
        <w:rPr>
          <w:b/>
        </w:rPr>
        <w:t xml:space="preserve"> </w:t>
      </w:r>
      <w:r w:rsidR="006178D5" w:rsidRPr="008E6F67">
        <w:rPr>
          <w:b/>
        </w:rPr>
        <w:t xml:space="preserve">     </w:t>
      </w:r>
      <w:proofErr w:type="spellStart"/>
      <w:r w:rsidR="006178D5" w:rsidRPr="008E6F67">
        <w:rPr>
          <w:b/>
        </w:rPr>
        <w:t>Ролево</w:t>
      </w:r>
      <w:proofErr w:type="spellEnd"/>
      <w:r w:rsidR="006178D5" w:rsidRPr="008E6F67">
        <w:rPr>
          <w:b/>
        </w:rPr>
        <w:t xml:space="preserve"> – игровые   </w:t>
      </w:r>
      <w:r w:rsidR="008E6F67">
        <w:rPr>
          <w:b/>
        </w:rPr>
        <w:t xml:space="preserve"> </w:t>
      </w:r>
    </w:p>
    <w:p w:rsidR="00CC0610" w:rsidRPr="008E6F67" w:rsidRDefault="00CC0610" w:rsidP="00CC0610">
      <w:pPr>
        <w:pStyle w:val="a4"/>
        <w:rPr>
          <w:b/>
        </w:rPr>
      </w:pPr>
      <w:r w:rsidRPr="008E6F67">
        <w:rPr>
          <w:b/>
        </w:rPr>
        <w:t xml:space="preserve"> </w:t>
      </w:r>
      <w:r w:rsidR="008E6F67">
        <w:rPr>
          <w:b/>
        </w:rPr>
        <w:t xml:space="preserve">  </w:t>
      </w:r>
      <w:r w:rsidR="006178D5" w:rsidRPr="008E6F67">
        <w:rPr>
          <w:b/>
        </w:rPr>
        <w:t xml:space="preserve"> </w:t>
      </w:r>
      <w:r w:rsidR="008E6F67">
        <w:rPr>
          <w:b/>
        </w:rPr>
        <w:t xml:space="preserve"> </w:t>
      </w:r>
      <w:r w:rsidR="006178D5" w:rsidRPr="008E6F67">
        <w:rPr>
          <w:b/>
        </w:rPr>
        <w:t xml:space="preserve"> Информационные</w:t>
      </w:r>
      <w:r w:rsidR="008E6F67">
        <w:rPr>
          <w:b/>
        </w:rPr>
        <w:t xml:space="preserve"> </w:t>
      </w:r>
      <w:r w:rsidR="006178D5" w:rsidRPr="008E6F67">
        <w:rPr>
          <w:b/>
        </w:rPr>
        <w:t xml:space="preserve">    </w:t>
      </w:r>
    </w:p>
    <w:p w:rsidR="00CC0610" w:rsidRPr="008E6F67" w:rsidRDefault="008E6F67" w:rsidP="00CC0610">
      <w:pPr>
        <w:pStyle w:val="a4"/>
        <w:rPr>
          <w:b/>
        </w:rPr>
      </w:pPr>
      <w:r>
        <w:rPr>
          <w:b/>
        </w:rPr>
        <w:t xml:space="preserve"> </w:t>
      </w:r>
      <w:r w:rsidR="006178D5" w:rsidRPr="008E6F67">
        <w:rPr>
          <w:b/>
        </w:rPr>
        <w:t xml:space="preserve">     </w:t>
      </w:r>
      <w:proofErr w:type="spellStart"/>
      <w:r w:rsidR="006178D5" w:rsidRPr="008E6F67">
        <w:rPr>
          <w:b/>
        </w:rPr>
        <w:t>Монопроекты</w:t>
      </w:r>
      <w:proofErr w:type="spellEnd"/>
      <w:r w:rsidR="006178D5" w:rsidRPr="008E6F67">
        <w:rPr>
          <w:b/>
        </w:rPr>
        <w:t xml:space="preserve"> </w:t>
      </w:r>
      <w:r>
        <w:rPr>
          <w:b/>
        </w:rPr>
        <w:t xml:space="preserve"> </w:t>
      </w:r>
    </w:p>
    <w:p w:rsidR="00CC0610" w:rsidRPr="008E6F67" w:rsidRDefault="006178D5" w:rsidP="008E6F67">
      <w:pPr>
        <w:pStyle w:val="a4"/>
        <w:tabs>
          <w:tab w:val="left" w:pos="2490"/>
        </w:tabs>
        <w:rPr>
          <w:b/>
        </w:rPr>
      </w:pPr>
      <w:r w:rsidRPr="008E6F67">
        <w:rPr>
          <w:b/>
        </w:rPr>
        <w:t xml:space="preserve"> </w:t>
      </w:r>
      <w:r w:rsidR="00CC0610" w:rsidRPr="008E6F67">
        <w:rPr>
          <w:b/>
        </w:rPr>
        <w:t xml:space="preserve"> </w:t>
      </w:r>
      <w:r w:rsidRPr="008E6F67">
        <w:rPr>
          <w:b/>
        </w:rPr>
        <w:t xml:space="preserve">    </w:t>
      </w:r>
      <w:proofErr w:type="spellStart"/>
      <w:r w:rsidRPr="008E6F67">
        <w:rPr>
          <w:b/>
        </w:rPr>
        <w:t>Межпредметные</w:t>
      </w:r>
      <w:proofErr w:type="spellEnd"/>
      <w:r w:rsidRPr="008E6F67">
        <w:rPr>
          <w:b/>
        </w:rPr>
        <w:t xml:space="preserve"> </w:t>
      </w:r>
      <w:r w:rsidR="008E6F67" w:rsidRPr="008E6F67">
        <w:rPr>
          <w:b/>
        </w:rPr>
        <w:tab/>
      </w:r>
    </w:p>
    <w:p w:rsidR="008E6F67" w:rsidRDefault="00CC0610" w:rsidP="00CC0610">
      <w:pPr>
        <w:pStyle w:val="a4"/>
        <w:rPr>
          <w:b/>
        </w:rPr>
      </w:pPr>
      <w:r w:rsidRPr="008E6F67">
        <w:rPr>
          <w:b/>
        </w:rPr>
        <w:t xml:space="preserve"> </w:t>
      </w:r>
      <w:r w:rsidR="006178D5" w:rsidRPr="008E6F67">
        <w:rPr>
          <w:b/>
        </w:rPr>
        <w:t xml:space="preserve"> </w:t>
      </w:r>
      <w:r w:rsidR="008E6F67">
        <w:rPr>
          <w:b/>
        </w:rPr>
        <w:t xml:space="preserve"> </w:t>
      </w:r>
      <w:r w:rsidR="006178D5" w:rsidRPr="008E6F67">
        <w:rPr>
          <w:b/>
        </w:rPr>
        <w:t xml:space="preserve">  Практико-ориентированные проекты.   </w:t>
      </w:r>
    </w:p>
    <w:p w:rsidR="008E6F67" w:rsidRPr="008E6F67" w:rsidRDefault="008E6F67" w:rsidP="00CC0610">
      <w:pPr>
        <w:pStyle w:val="a4"/>
        <w:rPr>
          <w:b/>
        </w:rPr>
      </w:pPr>
    </w:p>
    <w:p w:rsidR="00CC0610" w:rsidRPr="008E6F67" w:rsidRDefault="006178D5" w:rsidP="00CC0610">
      <w:pPr>
        <w:pStyle w:val="a4"/>
        <w:rPr>
          <w:b/>
          <w:i/>
        </w:rPr>
      </w:pPr>
      <w:r w:rsidRPr="00CC0610">
        <w:t xml:space="preserve">                                                        </w:t>
      </w:r>
      <w:r w:rsidRPr="008E6F67">
        <w:rPr>
          <w:b/>
          <w:i/>
        </w:rPr>
        <w:t xml:space="preserve">Основные принципы проектной работы.  </w:t>
      </w:r>
    </w:p>
    <w:p w:rsidR="00CC0610" w:rsidRPr="00CC0610" w:rsidRDefault="006178D5" w:rsidP="00CC0610">
      <w:pPr>
        <w:pStyle w:val="a4"/>
      </w:pPr>
      <w:r w:rsidRPr="00CC0610">
        <w:t xml:space="preserve"> 1.     Вариативность.   </w:t>
      </w:r>
    </w:p>
    <w:p w:rsidR="00CC0610" w:rsidRPr="00CC0610" w:rsidRDefault="006178D5" w:rsidP="00CC0610">
      <w:pPr>
        <w:pStyle w:val="a4"/>
      </w:pPr>
      <w:r w:rsidRPr="00CC0610">
        <w:t xml:space="preserve">  </w:t>
      </w:r>
      <w:r w:rsidR="00CC0610" w:rsidRPr="00CC0610">
        <w:t xml:space="preserve"> </w:t>
      </w:r>
      <w:r w:rsidRPr="00CC0610">
        <w:t xml:space="preserve"> 2.     Решение проблем.    </w:t>
      </w:r>
    </w:p>
    <w:p w:rsidR="00CC0610" w:rsidRPr="00CC0610" w:rsidRDefault="006178D5" w:rsidP="00CC0610">
      <w:pPr>
        <w:pStyle w:val="a4"/>
      </w:pPr>
      <w:r w:rsidRPr="00CC0610">
        <w:lastRenderedPageBreak/>
        <w:t xml:space="preserve">  3.     Изучение грамматики</w:t>
      </w:r>
    </w:p>
    <w:p w:rsidR="00CC0610" w:rsidRPr="00CC0610" w:rsidRDefault="006178D5" w:rsidP="00CC0610">
      <w:pPr>
        <w:pStyle w:val="a4"/>
      </w:pPr>
      <w:r w:rsidRPr="00CC0610">
        <w:t xml:space="preserve">4.     Учение с увлечением. </w:t>
      </w:r>
    </w:p>
    <w:p w:rsidR="00CC0610" w:rsidRPr="00CC0610" w:rsidRDefault="006178D5" w:rsidP="00CC0610">
      <w:pPr>
        <w:pStyle w:val="a4"/>
      </w:pPr>
      <w:r w:rsidRPr="00CC0610">
        <w:t xml:space="preserve"> 5.     Личностный фактор.       </w:t>
      </w:r>
    </w:p>
    <w:p w:rsidR="00CC0610" w:rsidRPr="00CC0610" w:rsidRDefault="006178D5" w:rsidP="00CC0610">
      <w:pPr>
        <w:pStyle w:val="a4"/>
      </w:pPr>
      <w:r w:rsidRPr="00CC0610">
        <w:t xml:space="preserve">                    </w:t>
      </w:r>
      <w:r w:rsidRPr="008E6F67">
        <w:rPr>
          <w:b/>
          <w:i/>
        </w:rPr>
        <w:t>Этапы разработки структуры проекта и проведения его:</w:t>
      </w:r>
    </w:p>
    <w:p w:rsidR="00CC0610" w:rsidRPr="00CC0610" w:rsidRDefault="006178D5" w:rsidP="00CC0610">
      <w:pPr>
        <w:pStyle w:val="a4"/>
      </w:pPr>
      <w:r w:rsidRPr="00CC0610">
        <w:t xml:space="preserve"> 1) Представление ситуаций, </w:t>
      </w:r>
      <w:proofErr w:type="gramStart"/>
      <w:r w:rsidRPr="00CC0610">
        <w:t>позволяющий</w:t>
      </w:r>
      <w:proofErr w:type="gramEnd"/>
      <w:r w:rsidRPr="00CC0610">
        <w:t xml:space="preserve"> выявить одну или несколько проблем по обсуждаемой тематике;</w:t>
      </w:r>
    </w:p>
    <w:p w:rsidR="00CC0610" w:rsidRPr="00CC0610" w:rsidRDefault="006178D5" w:rsidP="00CC0610">
      <w:pPr>
        <w:pStyle w:val="a4"/>
      </w:pPr>
      <w:r w:rsidRPr="00CC0610">
        <w:t xml:space="preserve"> 2) выдвижение гипотез решения поставленной проблемы, обсуждение и обоснование каждой из гипотез;</w:t>
      </w:r>
    </w:p>
    <w:p w:rsidR="00CC0610" w:rsidRPr="00CC0610" w:rsidRDefault="006178D5" w:rsidP="00CC0610">
      <w:pPr>
        <w:pStyle w:val="a4"/>
      </w:pPr>
      <w:r w:rsidRPr="00CC0610">
        <w:t xml:space="preserve"> 3) обсуждение методов проверки принятых гипотез в малых группах (в каждой группе по одной гипотезе), возможных источников информации для проверки выдвинутой гипотезы; оформление результатов;</w:t>
      </w:r>
    </w:p>
    <w:p w:rsidR="00CC0610" w:rsidRPr="00CC0610" w:rsidRDefault="006178D5" w:rsidP="00CC0610">
      <w:pPr>
        <w:pStyle w:val="a4"/>
      </w:pPr>
      <w:r w:rsidRPr="00CC0610">
        <w:t xml:space="preserve"> 4) работа в группах над поиском фактов, аргументов, подтверждающих или опровергающих гипотезу;</w:t>
      </w:r>
    </w:p>
    <w:p w:rsidR="00CC0610" w:rsidRPr="00CC0610" w:rsidRDefault="006178D5" w:rsidP="00CC0610">
      <w:pPr>
        <w:pStyle w:val="a4"/>
      </w:pPr>
      <w:r w:rsidRPr="00CC0610">
        <w:t xml:space="preserve"> 5) защита проектов (гипотез решения проблемы) каждой из групп с оппонированием со стороны всех присутствующих;</w:t>
      </w:r>
    </w:p>
    <w:p w:rsidR="006178D5" w:rsidRPr="00CC0610" w:rsidRDefault="006178D5" w:rsidP="00CC0610">
      <w:pPr>
        <w:pStyle w:val="a4"/>
      </w:pPr>
      <w:r w:rsidRPr="00CC0610">
        <w:t xml:space="preserve"> 6) выявление новых проблем.  </w:t>
      </w:r>
    </w:p>
    <w:p w:rsidR="008E6F67" w:rsidRDefault="006178D5" w:rsidP="00CC0610">
      <w:pPr>
        <w:pStyle w:val="a4"/>
      </w:pPr>
      <w:r w:rsidRPr="00CC0610">
        <w:t>7</w:t>
      </w:r>
      <w:r w:rsidR="00CC0610" w:rsidRPr="00CC0610">
        <w:t>)</w:t>
      </w:r>
      <w:r w:rsidRPr="00CC0610">
        <w:t xml:space="preserve">    Разработки проектов.                                                                                   </w:t>
      </w:r>
    </w:p>
    <w:p w:rsidR="008E6F67" w:rsidRDefault="008E6F67" w:rsidP="00CC0610">
      <w:pPr>
        <w:pStyle w:val="a4"/>
      </w:pPr>
    </w:p>
    <w:p w:rsidR="006178D5" w:rsidRPr="00CC0610" w:rsidRDefault="006178D5" w:rsidP="00CC0610">
      <w:pPr>
        <w:pStyle w:val="a4"/>
      </w:pPr>
      <w:r w:rsidRPr="00CC0610">
        <w:t xml:space="preserve">   Считаю, что использование метода проектов – это наиболее удачная форма контроля, стимулирующая речемыслительную деятельность учащихся, вызывающая у них живой интерес.        Мои ученики с удовольствием принимают участие в подготовке каждого нового проекта, т.к. коллективная форма работы дает возможность найти применение их индивидуальных способностей, потребностей,  интересов.        Следует заметить, что дети сами решают, какой проект они будут готовить. Поэтому по завершении той или иной темы в разных классах получаются разные проекты</w:t>
      </w:r>
      <w:proofErr w:type="gramStart"/>
      <w:r w:rsidRPr="00CC0610">
        <w:t xml:space="preserve"> .</w:t>
      </w:r>
      <w:proofErr w:type="gramEnd"/>
      <w:r w:rsidRPr="00CC0610">
        <w:t xml:space="preserve">                                               </w:t>
      </w:r>
    </w:p>
    <w:p w:rsidR="00CC0610" w:rsidRPr="00CC0610" w:rsidRDefault="006178D5" w:rsidP="00CC0610">
      <w:pPr>
        <w:pStyle w:val="a4"/>
      </w:pPr>
      <w:r w:rsidRPr="00CC0610">
        <w:t xml:space="preserve">Заключение.     </w:t>
      </w:r>
    </w:p>
    <w:p w:rsidR="008E6F67" w:rsidRDefault="006178D5" w:rsidP="00CC0610">
      <w:pPr>
        <w:pStyle w:val="a4"/>
      </w:pPr>
      <w:r w:rsidRPr="00CC0610">
        <w:t xml:space="preserve">     Выполнение проектных заданий позволяет школьникам видеть практическую пользу изучения иностранного языка, следствием чего является повышение интереса и мотивации к изучению данного предмета. Значительно активизируется  деятельность учащихся на уроке и во внеурочное время. Даже слабые учащиеся проявляют интерес к языку во  время выполнения творческих заданий.        Как известно, огромное влияние на развитие языка какого-либо народа оказывает его культура. Поэтому, выбирая темы для проектной деятельности, я отдаю предпочтение тем темам, которые содержат интересный и ценный для учащихся культурный, исторический материал о стране изучаемого языка. Я также выбираю темы, содержащие общечеловеческие проблемы. Эти темы дают школьникам возможность задуматься о явлениях и событиях, позволяют приблизить учащихся к другим культурам.        Выполняя задания проекта, учащиеся получают возможность практически применить знания по иностранному языку. Школьники сами находят необходимую информацию, содержащую ценный страноведческий, лексический, грамматический материал, используя для этих целей не только материал учебника, но и другие источники информации».        При подведении итогов проектной деятельности я стараюсь оценить каждый проект. Для оценки можно выбрать следующие критерии: «самый смелый проект», «самый красивый проект», «самый обоснованный», «самый юмористический» и т.д.        При работе над проектами у учеников возникают следующие трудности: много незнакомых слов, которых не было в учебниках, трудно сравнивать материал из нескольких источников и выбирать соответствующий теме, трудно логически связно построить собственный текст так, чтобы его было интересно слушать. Эти трудности преодолимы при совместной работе учителя и учеников. Я стараюсь не исправлять ошибки в конечном варианте проекта (по крайней мере, не делать это чернилами). Проект представляет собой работу, в которую вложено очень много усилий, и, возможно, ученики захотят сохранить ее для себя. Не стоит делать исправления красным цветом.                      Это привлекает внимание к тому, что в проекте неправильно, и отвлекает внимание от положительных моментов. Как же лучше работать над ошибками? Я советую ученикам сделать  черновой вариант проектной работы, затем проверяю его. В итоге, в конечном варианте ошибок не будет. Если все-таки есть ошибки в конечном варианте проекта, можно исправить их карандашом или записать замечания на отдельном листе. Тогда учащиеся сами решат, хотят ли </w:t>
      </w:r>
      <w:r w:rsidRPr="00CC0610">
        <w:lastRenderedPageBreak/>
        <w:t xml:space="preserve">они исправить конечный вариант работы. Но не стоит беспокоиться об ошибках. Обычно ученики вкладывают много труда в проект и стараются сделать все как можно лучше.  Грамотность ученика учитель может оценить в других видах деятельности. А проектная работа дает возможность развивать у ребенка творческие способности, навыки исследования, умение выразить себя. </w:t>
      </w:r>
    </w:p>
    <w:p w:rsidR="00CC0610" w:rsidRPr="00CC0610" w:rsidRDefault="006178D5" w:rsidP="00CC0610">
      <w:pPr>
        <w:pStyle w:val="a4"/>
      </w:pPr>
      <w:r w:rsidRPr="00CC0610">
        <w:t xml:space="preserve">   </w:t>
      </w:r>
    </w:p>
    <w:p w:rsidR="00CC0610" w:rsidRPr="00CC0610" w:rsidRDefault="006178D5" w:rsidP="00CC0610">
      <w:pPr>
        <w:pStyle w:val="a4"/>
      </w:pPr>
      <w:r w:rsidRPr="00CC0610">
        <w:t xml:space="preserve">    Проектная работа – это эффективное средство от однообразия, скуки, оно способствует развитию учащегося, осознанию себя как члена группы, расширению языковых  знаний. Это также реальная возможность использовать знания, полученные на других предметах средствами иностранного языка. При выполнении работы учащиеся расширяют свой кругозор, повторяют пройденный материал по истории, географии, биологии и другим предметам.        Актуальность методической разработки обусловлена тем, что в связи </w:t>
      </w:r>
      <w:proofErr w:type="gramStart"/>
      <w:r w:rsidRPr="00CC0610">
        <w:t>с</w:t>
      </w:r>
      <w:proofErr w:type="gramEnd"/>
      <w:r w:rsidRPr="00CC0610">
        <w:t xml:space="preserve"> стремительным изменением жизни, меняются и требования к обучению учащихся в школе. </w:t>
      </w:r>
    </w:p>
    <w:p w:rsidR="006178D5" w:rsidRPr="00CC0610" w:rsidRDefault="006178D5" w:rsidP="00CC0610">
      <w:pPr>
        <w:pStyle w:val="a4"/>
      </w:pPr>
      <w:r w:rsidRPr="00CC0610">
        <w:t xml:space="preserve">Проект – это новая образовательная технология, которая позволяет решать задачи личностно-ориентированного подхода в обучении         </w:t>
      </w:r>
    </w:p>
    <w:p w:rsidR="008E6F67" w:rsidRDefault="006178D5" w:rsidP="00CC0610">
      <w:pPr>
        <w:pStyle w:val="a4"/>
      </w:pPr>
      <w:r w:rsidRPr="00CC0610">
        <w:t xml:space="preserve">В качестве примера использования проектной методики на уроках английского языка предлагаю следующие разработки проектов "Living Together ” (учебник "Enjoy English ”- 3 М.З. Биболетова.) Приступая к изучению темы, мне необходимо тщательно все продумать, определить тип проекта, определиться с целью и задачами,  как спланировать всю серию уроков.  </w:t>
      </w:r>
    </w:p>
    <w:p w:rsidR="00CC0610" w:rsidRPr="00CC0610" w:rsidRDefault="006178D5" w:rsidP="00CC0610">
      <w:pPr>
        <w:pStyle w:val="a4"/>
      </w:pPr>
      <w:r w:rsidRPr="00CC0610">
        <w:t xml:space="preserve">    </w:t>
      </w:r>
    </w:p>
    <w:p w:rsidR="00CC0610" w:rsidRPr="00CC0610" w:rsidRDefault="006178D5" w:rsidP="00CC0610">
      <w:pPr>
        <w:pStyle w:val="a4"/>
      </w:pPr>
      <w:r w:rsidRPr="00CC0610">
        <w:t xml:space="preserve">  Разработка проекта по учебнику "Enjoy </w:t>
      </w:r>
      <w:proofErr w:type="spellStart"/>
      <w:r w:rsidRPr="00CC0610">
        <w:t>English</w:t>
      </w:r>
      <w:proofErr w:type="spellEnd"/>
      <w:r w:rsidRPr="00CC0610">
        <w:t>” Категория проекта – творческий, краткосрочный Возрастная категория учащихся – ученики 6 классов. Учебник – "Enjoy English” –5-6 класс 3 М .</w:t>
      </w:r>
      <w:proofErr w:type="spellStart"/>
      <w:r w:rsidRPr="00CC0610">
        <w:t>З.Биболетова</w:t>
      </w:r>
      <w:proofErr w:type="spellEnd"/>
      <w:r w:rsidRPr="00CC0610">
        <w:t xml:space="preserve"> и др. Изд-во «Титул» </w:t>
      </w:r>
      <w:proofErr w:type="spellStart"/>
      <w:r w:rsidRPr="00CC0610">
        <w:t>г</w:t>
      </w:r>
      <w:proofErr w:type="gramStart"/>
      <w:r w:rsidRPr="00CC0610">
        <w:t>.О</w:t>
      </w:r>
      <w:proofErr w:type="gramEnd"/>
      <w:r w:rsidRPr="00CC0610">
        <w:t>бнинск</w:t>
      </w:r>
      <w:proofErr w:type="spellEnd"/>
      <w:r w:rsidRPr="00CC0610">
        <w:t>, 2008 г.</w:t>
      </w:r>
    </w:p>
    <w:p w:rsidR="00CC0610" w:rsidRPr="00CC0610" w:rsidRDefault="006178D5" w:rsidP="00CC0610">
      <w:pPr>
        <w:pStyle w:val="a4"/>
      </w:pPr>
      <w:r w:rsidRPr="00CC0610">
        <w:t xml:space="preserve"> Цель:  развитие коммуникативной компетенции по теме «Семья», «Семейные отношения».</w:t>
      </w:r>
    </w:p>
    <w:p w:rsidR="00CC0610" w:rsidRPr="00CC0610" w:rsidRDefault="006178D5" w:rsidP="00CC0610">
      <w:pPr>
        <w:pStyle w:val="a4"/>
      </w:pPr>
      <w:r w:rsidRPr="00CC0610">
        <w:t xml:space="preserve"> Задачи: </w:t>
      </w:r>
    </w:p>
    <w:p w:rsidR="00CC0610" w:rsidRPr="00CC0610" w:rsidRDefault="008E6F67" w:rsidP="00CC0610">
      <w:pPr>
        <w:pStyle w:val="a4"/>
      </w:pPr>
      <w:r>
        <w:t xml:space="preserve">   </w:t>
      </w:r>
      <w:r w:rsidR="006178D5" w:rsidRPr="00CC0610">
        <w:t xml:space="preserve"> 1) совершенствование речевых умений по теме;              </w:t>
      </w:r>
    </w:p>
    <w:p w:rsidR="008E6F67" w:rsidRDefault="008E6F67" w:rsidP="00CC0610">
      <w:pPr>
        <w:pStyle w:val="a4"/>
      </w:pPr>
      <w:r>
        <w:t xml:space="preserve"> </w:t>
      </w:r>
      <w:r w:rsidR="006178D5" w:rsidRPr="00CC0610">
        <w:t xml:space="preserve">   2) совершенствование умения </w:t>
      </w:r>
      <w:proofErr w:type="spellStart"/>
      <w:r w:rsidR="006178D5" w:rsidRPr="00CC0610">
        <w:t>аудировать</w:t>
      </w:r>
      <w:proofErr w:type="spellEnd"/>
      <w:r w:rsidR="006178D5" w:rsidRPr="00CC0610">
        <w:t xml:space="preserve"> с целью извлечения необходимой информации;  </w:t>
      </w:r>
    </w:p>
    <w:p w:rsidR="00CC0610" w:rsidRPr="00CC0610" w:rsidRDefault="00CC0610" w:rsidP="00CC0610">
      <w:pPr>
        <w:pStyle w:val="a4"/>
      </w:pPr>
      <w:r w:rsidRPr="00CC0610">
        <w:t xml:space="preserve"> </w:t>
      </w:r>
      <w:r w:rsidR="008E6F67">
        <w:t xml:space="preserve">  </w:t>
      </w:r>
      <w:r w:rsidR="006178D5" w:rsidRPr="00CC0610">
        <w:t xml:space="preserve"> 3) совершенствование умений читать те</w:t>
      </w:r>
      <w:proofErr w:type="gramStart"/>
      <w:r w:rsidR="006178D5" w:rsidRPr="00CC0610">
        <w:t>кст пр</w:t>
      </w:r>
      <w:proofErr w:type="gramEnd"/>
      <w:r w:rsidR="006178D5" w:rsidRPr="00CC0610">
        <w:t xml:space="preserve">о себя и вслух;                </w:t>
      </w:r>
    </w:p>
    <w:p w:rsidR="00CC0610" w:rsidRPr="00CC0610" w:rsidRDefault="008E6F67" w:rsidP="00CC0610">
      <w:pPr>
        <w:pStyle w:val="a4"/>
      </w:pPr>
      <w:r>
        <w:t xml:space="preserve">    </w:t>
      </w:r>
      <w:r w:rsidR="006178D5" w:rsidRPr="00CC0610">
        <w:t xml:space="preserve"> 4) обобщение и систематизация полученных знаний.</w:t>
      </w:r>
    </w:p>
    <w:p w:rsidR="00CC0610" w:rsidRPr="00CC0610" w:rsidRDefault="006178D5" w:rsidP="00CC0610">
      <w:pPr>
        <w:pStyle w:val="a4"/>
      </w:pPr>
      <w:r w:rsidRPr="00CC0610">
        <w:t xml:space="preserve"> Тип проекта:  творческий. Планируемые результаты:  учащиеся собирают сведения о своих близких и дальних родственниках, составляют свою родословную, определяют тип отношений в семье, составляют «Правила для детей» и «Правила для родителей», пишут страницы для журнала и презентуют его техническое оснащение:  магнитофон, аудиозапись,  раздаточный материал, учебник.</w:t>
      </w:r>
    </w:p>
    <w:p w:rsidR="00CC0610" w:rsidRPr="00CC0610" w:rsidRDefault="006178D5" w:rsidP="00CC0610">
      <w:pPr>
        <w:pStyle w:val="a4"/>
      </w:pPr>
      <w:r w:rsidRPr="00CC0610">
        <w:t xml:space="preserve"> Работа над проектом.</w:t>
      </w:r>
    </w:p>
    <w:p w:rsidR="008E6F67" w:rsidRDefault="006178D5" w:rsidP="00CC0610">
      <w:pPr>
        <w:pStyle w:val="a4"/>
      </w:pPr>
      <w:r w:rsidRPr="00CC0610">
        <w:t xml:space="preserve"> Первый этап:  учащиеся тренируются в употреблении новых слов по теме, повторяют грамматический материал: степени сравнения прилагательных (</w:t>
      </w:r>
      <w:proofErr w:type="spellStart"/>
      <w:proofErr w:type="gramStart"/>
      <w:r w:rsidRPr="00CC0610">
        <w:t>m</w:t>
      </w:r>
      <w:proofErr w:type="gramEnd"/>
      <w:r w:rsidRPr="00CC0610">
        <w:t>у</w:t>
      </w:r>
      <w:proofErr w:type="spellEnd"/>
      <w:r w:rsidRPr="00CC0610">
        <w:t xml:space="preserve"> </w:t>
      </w:r>
      <w:proofErr w:type="spellStart"/>
      <w:r w:rsidRPr="00CC0610">
        <w:t>elder</w:t>
      </w:r>
      <w:proofErr w:type="spellEnd"/>
      <w:r w:rsidRPr="00CC0610">
        <w:t xml:space="preserve"> </w:t>
      </w:r>
      <w:proofErr w:type="spellStart"/>
      <w:r w:rsidRPr="00CC0610">
        <w:t>brother</w:t>
      </w:r>
      <w:proofErr w:type="spellEnd"/>
      <w:r w:rsidRPr="00CC0610">
        <w:t xml:space="preserve">, </w:t>
      </w:r>
      <w:proofErr w:type="spellStart"/>
      <w:r w:rsidRPr="00CC0610">
        <w:t>my</w:t>
      </w:r>
      <w:proofErr w:type="spellEnd"/>
      <w:r w:rsidRPr="00CC0610">
        <w:t xml:space="preserve"> </w:t>
      </w:r>
      <w:proofErr w:type="spellStart"/>
      <w:r w:rsidRPr="00CC0610">
        <w:t>younger</w:t>
      </w:r>
      <w:proofErr w:type="spellEnd"/>
      <w:r w:rsidRPr="00CC0610">
        <w:t xml:space="preserve"> </w:t>
      </w:r>
      <w:proofErr w:type="spellStart"/>
      <w:r w:rsidRPr="00CC0610">
        <w:t>sister</w:t>
      </w:r>
      <w:proofErr w:type="spellEnd"/>
      <w:r w:rsidRPr="00CC0610">
        <w:t>); притяжательный падеж (</w:t>
      </w:r>
      <w:proofErr w:type="spellStart"/>
      <w:r w:rsidRPr="00CC0610">
        <w:t>my</w:t>
      </w:r>
      <w:proofErr w:type="spellEnd"/>
      <w:r w:rsidRPr="00CC0610">
        <w:t xml:space="preserve">  </w:t>
      </w:r>
      <w:proofErr w:type="spellStart"/>
      <w:r w:rsidRPr="00CC0610">
        <w:t>mother’s</w:t>
      </w:r>
      <w:proofErr w:type="spellEnd"/>
      <w:r w:rsidRPr="00CC0610">
        <w:t xml:space="preserve"> </w:t>
      </w:r>
      <w:proofErr w:type="spellStart"/>
      <w:r w:rsidRPr="00CC0610">
        <w:t>name</w:t>
      </w:r>
      <w:proofErr w:type="spellEnd"/>
      <w:r w:rsidRPr="00CC0610">
        <w:t xml:space="preserve"> </w:t>
      </w:r>
      <w:proofErr w:type="spellStart"/>
      <w:r w:rsidRPr="00CC0610">
        <w:t>is</w:t>
      </w:r>
      <w:proofErr w:type="spellEnd"/>
      <w:r w:rsidRPr="00CC0610">
        <w:t xml:space="preserve"> </w:t>
      </w:r>
      <w:proofErr w:type="spellStart"/>
      <w:r w:rsidRPr="00CC0610">
        <w:t>Mary</w:t>
      </w:r>
      <w:proofErr w:type="spellEnd"/>
      <w:r w:rsidRPr="00CC0610">
        <w:t xml:space="preserve">; </w:t>
      </w:r>
      <w:proofErr w:type="spellStart"/>
      <w:r w:rsidRPr="00CC0610">
        <w:t>my</w:t>
      </w:r>
      <w:proofErr w:type="spellEnd"/>
      <w:r w:rsidRPr="00CC0610">
        <w:t xml:space="preserve"> </w:t>
      </w:r>
      <w:proofErr w:type="spellStart"/>
      <w:r w:rsidRPr="00CC0610">
        <w:t>cousins</w:t>
      </w:r>
      <w:proofErr w:type="spellEnd"/>
      <w:r w:rsidRPr="00CC0610">
        <w:t xml:space="preserve">’ </w:t>
      </w:r>
      <w:proofErr w:type="spellStart"/>
      <w:r w:rsidRPr="00CC0610">
        <w:t>names</w:t>
      </w:r>
      <w:proofErr w:type="spellEnd"/>
      <w:r w:rsidRPr="00CC0610">
        <w:t xml:space="preserve"> </w:t>
      </w:r>
      <w:proofErr w:type="spellStart"/>
      <w:r w:rsidRPr="00CC0610">
        <w:t>are</w:t>
      </w:r>
      <w:proofErr w:type="spellEnd"/>
      <w:r w:rsidRPr="00CC0610">
        <w:t xml:space="preserve"> </w:t>
      </w:r>
      <w:proofErr w:type="spellStart"/>
      <w:r w:rsidRPr="00CC0610">
        <w:t>Peter</w:t>
      </w:r>
      <w:proofErr w:type="spellEnd"/>
      <w:r w:rsidRPr="00CC0610">
        <w:t xml:space="preserve"> &amp; </w:t>
      </w:r>
      <w:proofErr w:type="spellStart"/>
      <w:r w:rsidRPr="00CC0610">
        <w:t>Ann</w:t>
      </w:r>
      <w:proofErr w:type="spellEnd"/>
      <w:r w:rsidRPr="00CC0610">
        <w:t>), закрепляют изученный материал. Дополнительное задание: подготовить картинку о семье, подписать всех членов семьи. На данном этапе учитель объясняет цель и план работы над темой.</w:t>
      </w:r>
    </w:p>
    <w:p w:rsidR="00CC0610" w:rsidRPr="00CC0610" w:rsidRDefault="006178D5" w:rsidP="00CC0610">
      <w:pPr>
        <w:pStyle w:val="a4"/>
      </w:pPr>
      <w:r w:rsidRPr="00CC0610">
        <w:t xml:space="preserve"> </w:t>
      </w:r>
    </w:p>
    <w:p w:rsidR="00CC0610" w:rsidRDefault="006178D5" w:rsidP="00CC0610">
      <w:pPr>
        <w:pStyle w:val="a4"/>
      </w:pPr>
      <w:r w:rsidRPr="00CC0610">
        <w:t>Второй этап:  беседа по теме, выявление интересов учащихся, дети рассказывают о своих родственниках, знакомятся с английской семьей, читая текст (</w:t>
      </w:r>
      <w:proofErr w:type="spellStart"/>
      <w:r w:rsidRPr="00CC0610">
        <w:t>аудирование</w:t>
      </w:r>
      <w:proofErr w:type="spellEnd"/>
      <w:r w:rsidRPr="00CC0610">
        <w:t xml:space="preserve">  - чтение). Дополнительное задание: нарисовать свою родословную. (A </w:t>
      </w:r>
      <w:proofErr w:type="spellStart"/>
      <w:r w:rsidRPr="00CC0610">
        <w:t>Family</w:t>
      </w:r>
      <w:proofErr w:type="spellEnd"/>
      <w:r w:rsidRPr="00CC0610">
        <w:t xml:space="preserve"> </w:t>
      </w:r>
      <w:proofErr w:type="spellStart"/>
      <w:r w:rsidRPr="00CC0610">
        <w:t>Tree</w:t>
      </w:r>
      <w:proofErr w:type="spellEnd"/>
      <w:r w:rsidRPr="00CC0610">
        <w:t>).</w:t>
      </w:r>
    </w:p>
    <w:p w:rsidR="008E6F67" w:rsidRPr="00CC0610" w:rsidRDefault="008E6F67" w:rsidP="00CC0610">
      <w:pPr>
        <w:pStyle w:val="a4"/>
      </w:pPr>
    </w:p>
    <w:p w:rsidR="00CC0610" w:rsidRDefault="006178D5" w:rsidP="00CC0610">
      <w:pPr>
        <w:pStyle w:val="a4"/>
      </w:pPr>
      <w:r w:rsidRPr="00CC0610">
        <w:t xml:space="preserve"> Третий этап:  работа над лексикой по теме «Работа по дому», отработка грамматического материала </w:t>
      </w:r>
      <w:proofErr w:type="spellStart"/>
      <w:r w:rsidRPr="00CC0610">
        <w:t>Present</w:t>
      </w:r>
      <w:proofErr w:type="spellEnd"/>
      <w:r w:rsidRPr="00CC0610">
        <w:t xml:space="preserve"> </w:t>
      </w:r>
      <w:proofErr w:type="spellStart"/>
      <w:r w:rsidRPr="00CC0610">
        <w:t>Simple</w:t>
      </w:r>
      <w:proofErr w:type="spellEnd"/>
      <w:r w:rsidRPr="00CC0610">
        <w:t xml:space="preserve"> </w:t>
      </w:r>
      <w:proofErr w:type="spellStart"/>
      <w:r w:rsidRPr="00CC0610">
        <w:t>Tense</w:t>
      </w:r>
      <w:proofErr w:type="spellEnd"/>
      <w:r w:rsidRPr="00CC0610">
        <w:t xml:space="preserve">. Дополнительное задание: написать о том, что ученик делает, помогая родителям, что он любит делать по дому, </w:t>
      </w:r>
      <w:proofErr w:type="gramStart"/>
      <w:r w:rsidRPr="00CC0610">
        <w:t>a</w:t>
      </w:r>
      <w:proofErr w:type="gramEnd"/>
      <w:r w:rsidRPr="00CC0610">
        <w:t xml:space="preserve"> что не любит. </w:t>
      </w:r>
    </w:p>
    <w:p w:rsidR="008E6F67" w:rsidRPr="00CC0610" w:rsidRDefault="008E6F67" w:rsidP="00CC0610">
      <w:pPr>
        <w:pStyle w:val="a4"/>
      </w:pPr>
    </w:p>
    <w:p w:rsidR="008E6F67" w:rsidRDefault="006178D5" w:rsidP="00CC0610">
      <w:pPr>
        <w:pStyle w:val="a4"/>
      </w:pPr>
      <w:r w:rsidRPr="00CC0610">
        <w:t>Четвертый этап: парная и групповая работа, учащиеся беседуют по теме «Семья» На протяжении всего проекта учащиеся выполняют рисунки, коллажи, учат стихи и песни о семье.</w:t>
      </w:r>
    </w:p>
    <w:p w:rsidR="00CC0610" w:rsidRPr="00CC0610" w:rsidRDefault="006178D5" w:rsidP="00CC0610">
      <w:pPr>
        <w:pStyle w:val="a4"/>
      </w:pPr>
      <w:r w:rsidRPr="00CC0610">
        <w:t xml:space="preserve"> </w:t>
      </w:r>
    </w:p>
    <w:p w:rsidR="006178D5" w:rsidRPr="00CC0610" w:rsidRDefault="006178D5" w:rsidP="00CC0610">
      <w:pPr>
        <w:pStyle w:val="a4"/>
      </w:pPr>
      <w:r w:rsidRPr="00CC0610">
        <w:t xml:space="preserve">Пятый этап:  презентация.                                                                 </w:t>
      </w:r>
    </w:p>
    <w:p w:rsidR="006178D5" w:rsidRPr="00CC0610" w:rsidRDefault="006178D5" w:rsidP="00CC0610">
      <w:pPr>
        <w:pStyle w:val="a4"/>
      </w:pPr>
      <w:r w:rsidRPr="00CC0610">
        <w:t xml:space="preserve">В 5-6 классах учащиеся выполняют творческие </w:t>
      </w:r>
      <w:proofErr w:type="gramStart"/>
      <w:r w:rsidRPr="00CC0610">
        <w:t>индивидуальные проекты</w:t>
      </w:r>
      <w:proofErr w:type="gramEnd"/>
      <w:r w:rsidRPr="00CC0610">
        <w:t xml:space="preserve"> небольшого объема. С 7 класса начинается работа над исследовательскими </w:t>
      </w:r>
      <w:proofErr w:type="spellStart"/>
      <w:r w:rsidRPr="00CC0610">
        <w:t>межпредметными</w:t>
      </w:r>
      <w:proofErr w:type="spellEnd"/>
      <w:r w:rsidRPr="00CC0610">
        <w:t xml:space="preserve"> групповыми проектами. Так </w:t>
      </w:r>
      <w:r w:rsidRPr="00CC0610">
        <w:lastRenderedPageBreak/>
        <w:t xml:space="preserve">работа над проектом по теме «Экологические проблемы» требует знаний не только по английскому языку, но и по экологии, биологии, информатике. </w:t>
      </w:r>
    </w:p>
    <w:p w:rsidR="006178D5" w:rsidRPr="00CC0610" w:rsidRDefault="006178D5" w:rsidP="00CC0610">
      <w:pPr>
        <w:pStyle w:val="a4"/>
      </w:pPr>
      <w:r w:rsidRPr="00CC0610">
        <w:t xml:space="preserve"> Тема проекта, выбранная в 7 классе, более детально разрабатывается учащимися в 8-9 классах. При этом варианты проблем в рамках намеченной тематики могут быть различны у каждой группы. В 10 классе создается единый проект-обобщение по теме. Например, ежегодные циклы о России включают в себя в 6 классе тему «Моя семья», в 7 классе – «Мой родной город», «Москва», «Достопримечательности», в 8 классе – «Путешествие по России», в 9классе – «Известные люди России», а в 10 классе все проектные работы объединяются в обобщающий проект по теме «Россия – моя Родина».</w:t>
      </w:r>
    </w:p>
    <w:p w:rsidR="006178D5" w:rsidRDefault="00CC0610" w:rsidP="00CC0610">
      <w:pPr>
        <w:pStyle w:val="a4"/>
      </w:pPr>
      <w:r>
        <w:t xml:space="preserve"> </w:t>
      </w:r>
      <w:r w:rsidR="006178D5" w:rsidRPr="00BE1063">
        <w:t xml:space="preserve"> </w:t>
      </w: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pPr>
    </w:p>
    <w:p w:rsidR="008E6F67" w:rsidRDefault="008E6F67" w:rsidP="00CC0610">
      <w:pPr>
        <w:pStyle w:val="a4"/>
        <w:rPr>
          <w:rFonts w:ascii="Century" w:hAnsi="Century"/>
          <w:b/>
          <w:i/>
          <w:sz w:val="52"/>
        </w:rPr>
      </w:pPr>
      <w:r w:rsidRPr="008E6F67">
        <w:rPr>
          <w:rFonts w:ascii="Century" w:hAnsi="Century"/>
          <w:b/>
          <w:i/>
          <w:sz w:val="52"/>
        </w:rPr>
        <w:t>Творческая работа как средство создания мотивации в изучении иностранного языка.</w:t>
      </w:r>
    </w:p>
    <w:p w:rsidR="008E6F67" w:rsidRDefault="008E6F67" w:rsidP="00CC0610">
      <w:pPr>
        <w:pStyle w:val="a4"/>
        <w:rPr>
          <w:rFonts w:ascii="Century" w:hAnsi="Century"/>
          <w:b/>
          <w:i/>
          <w:sz w:val="52"/>
        </w:rPr>
      </w:pPr>
    </w:p>
    <w:p w:rsidR="008E6F67" w:rsidRDefault="008E6F67" w:rsidP="00CC0610">
      <w:pPr>
        <w:pStyle w:val="a4"/>
        <w:rPr>
          <w:rFonts w:ascii="Century" w:hAnsi="Century"/>
          <w:b/>
          <w:i/>
          <w:sz w:val="52"/>
        </w:rPr>
      </w:pPr>
    </w:p>
    <w:p w:rsidR="008E6F67" w:rsidRDefault="008E6F67" w:rsidP="00CC0610">
      <w:pPr>
        <w:pStyle w:val="a4"/>
        <w:rPr>
          <w:rFonts w:ascii="Century" w:hAnsi="Century"/>
          <w:b/>
          <w:i/>
          <w:sz w:val="52"/>
        </w:rPr>
      </w:pPr>
    </w:p>
    <w:p w:rsidR="008E6F67" w:rsidRDefault="008E6F67" w:rsidP="00CC0610">
      <w:pPr>
        <w:pStyle w:val="a4"/>
        <w:rPr>
          <w:rFonts w:ascii="Century" w:hAnsi="Century"/>
          <w:b/>
          <w:i/>
          <w:sz w:val="52"/>
        </w:rPr>
      </w:pPr>
    </w:p>
    <w:p w:rsidR="008E6F67" w:rsidRDefault="008E6F67" w:rsidP="00CC0610">
      <w:pPr>
        <w:pStyle w:val="a4"/>
        <w:rPr>
          <w:rFonts w:ascii="Century" w:hAnsi="Century"/>
          <w:b/>
          <w:i/>
          <w:sz w:val="52"/>
        </w:rPr>
      </w:pPr>
    </w:p>
    <w:p w:rsidR="008E6F67" w:rsidRDefault="008E6F67" w:rsidP="00CC0610">
      <w:pPr>
        <w:pStyle w:val="a4"/>
        <w:rPr>
          <w:rFonts w:ascii="Century" w:hAnsi="Century"/>
          <w:b/>
          <w:i/>
          <w:sz w:val="52"/>
        </w:rPr>
      </w:pPr>
    </w:p>
    <w:p w:rsidR="008E6F67" w:rsidRDefault="008E6F67" w:rsidP="00CC0610">
      <w:pPr>
        <w:pStyle w:val="a4"/>
        <w:rPr>
          <w:rFonts w:ascii="Century" w:hAnsi="Century"/>
          <w:b/>
          <w:i/>
          <w:sz w:val="52"/>
        </w:rPr>
      </w:pPr>
    </w:p>
    <w:p w:rsidR="008E6F67" w:rsidRPr="008E6F67" w:rsidRDefault="008E6F67" w:rsidP="00CC0610">
      <w:pPr>
        <w:pStyle w:val="a4"/>
        <w:rPr>
          <w:rFonts w:ascii="Century" w:hAnsi="Century"/>
          <w:b/>
          <w:i/>
          <w:sz w:val="32"/>
        </w:rPr>
      </w:pPr>
      <w:r w:rsidRPr="008E6F67">
        <w:rPr>
          <w:rFonts w:ascii="Century" w:hAnsi="Century"/>
          <w:b/>
          <w:i/>
          <w:sz w:val="32"/>
        </w:rPr>
        <w:t xml:space="preserve">Учитель: </w:t>
      </w:r>
      <w:proofErr w:type="spellStart"/>
      <w:r w:rsidRPr="008E6F67">
        <w:rPr>
          <w:rFonts w:ascii="Century" w:hAnsi="Century"/>
          <w:b/>
          <w:i/>
          <w:sz w:val="32"/>
        </w:rPr>
        <w:t>Остроносова</w:t>
      </w:r>
      <w:proofErr w:type="spellEnd"/>
      <w:r w:rsidRPr="008E6F67">
        <w:rPr>
          <w:rFonts w:ascii="Century" w:hAnsi="Century"/>
          <w:b/>
          <w:i/>
          <w:sz w:val="32"/>
        </w:rPr>
        <w:t xml:space="preserve"> Е. М.</w:t>
      </w:r>
    </w:p>
    <w:p w:rsidR="008E6F67" w:rsidRPr="008E6F67" w:rsidRDefault="008E6F67" w:rsidP="00CC0610">
      <w:pPr>
        <w:pStyle w:val="a4"/>
        <w:rPr>
          <w:rFonts w:ascii="Century" w:hAnsi="Century"/>
          <w:b/>
          <w:i/>
          <w:sz w:val="32"/>
        </w:rPr>
      </w:pPr>
      <w:r w:rsidRPr="008E6F67">
        <w:rPr>
          <w:rFonts w:ascii="Century" w:hAnsi="Century"/>
          <w:b/>
          <w:i/>
          <w:sz w:val="32"/>
        </w:rPr>
        <w:t xml:space="preserve">МБОУ СОШ№3 г. </w:t>
      </w:r>
      <w:proofErr w:type="spellStart"/>
      <w:r w:rsidRPr="008E6F67">
        <w:rPr>
          <w:rFonts w:ascii="Century" w:hAnsi="Century"/>
          <w:b/>
          <w:i/>
          <w:sz w:val="32"/>
        </w:rPr>
        <w:t>Клинцы</w:t>
      </w:r>
      <w:bookmarkStart w:id="0" w:name="_GoBack"/>
      <w:bookmarkEnd w:id="0"/>
      <w:proofErr w:type="spellEnd"/>
    </w:p>
    <w:sectPr w:rsidR="008E6F67" w:rsidRPr="008E6F67" w:rsidSect="008E6F67">
      <w:pgSz w:w="11906" w:h="16838"/>
      <w:pgMar w:top="1134" w:right="850" w:bottom="1134" w:left="1701"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8123F"/>
    <w:multiLevelType w:val="hybridMultilevel"/>
    <w:tmpl w:val="0C6C050E"/>
    <w:lvl w:ilvl="0" w:tplc="34C6D892">
      <w:start w:val="1"/>
      <w:numFmt w:val="decimal"/>
      <w:lvlText w:val="%1."/>
      <w:lvlJc w:val="left"/>
      <w:pPr>
        <w:ind w:left="600" w:hanging="54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78D5"/>
    <w:rsid w:val="002C2F5D"/>
    <w:rsid w:val="006178D5"/>
    <w:rsid w:val="008E6F67"/>
    <w:rsid w:val="00CC0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610"/>
    <w:pPr>
      <w:ind w:left="720"/>
      <w:contextualSpacing/>
    </w:pPr>
  </w:style>
  <w:style w:type="paragraph" w:styleId="a4">
    <w:name w:val="No Spacing"/>
    <w:uiPriority w:val="1"/>
    <w:qFormat/>
    <w:rsid w:val="00CC06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Артбук</cp:lastModifiedBy>
  <cp:revision>4</cp:revision>
  <dcterms:created xsi:type="dcterms:W3CDTF">2012-03-26T07:20:00Z</dcterms:created>
  <dcterms:modified xsi:type="dcterms:W3CDTF">2013-10-19T12:49:00Z</dcterms:modified>
</cp:coreProperties>
</file>